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09" w:rsidRPr="000C7409" w:rsidRDefault="000C7409" w:rsidP="000C7409">
      <w:pPr>
        <w:ind w:left="5103" w:firstLine="1985"/>
        <w:jc w:val="both"/>
        <w:rPr>
          <w:bCs/>
          <w:sz w:val="24"/>
          <w:szCs w:val="24"/>
          <w:lang w:eastAsia="uk-UA"/>
        </w:rPr>
      </w:pPr>
      <w:r w:rsidRPr="000C7409">
        <w:rPr>
          <w:bCs/>
          <w:sz w:val="24"/>
          <w:szCs w:val="24"/>
          <w:lang w:eastAsia="uk-UA"/>
        </w:rPr>
        <w:t>ЗАТВЕРДЖЕНО</w:t>
      </w:r>
    </w:p>
    <w:p w:rsidR="000C7409" w:rsidRPr="000C7409" w:rsidRDefault="000C7409" w:rsidP="000C7409">
      <w:pPr>
        <w:ind w:left="5103" w:firstLine="1985"/>
        <w:jc w:val="both"/>
        <w:rPr>
          <w:bCs/>
          <w:sz w:val="24"/>
          <w:szCs w:val="24"/>
          <w:lang w:eastAsia="uk-UA"/>
        </w:rPr>
      </w:pPr>
      <w:r w:rsidRPr="000C7409">
        <w:rPr>
          <w:bCs/>
          <w:sz w:val="24"/>
          <w:szCs w:val="24"/>
          <w:lang w:eastAsia="uk-UA"/>
        </w:rPr>
        <w:t>Наказ Головного управління</w:t>
      </w:r>
    </w:p>
    <w:p w:rsidR="000C7409" w:rsidRPr="000C7409" w:rsidRDefault="000C7409" w:rsidP="000C7409">
      <w:pPr>
        <w:ind w:left="5103" w:firstLine="1985"/>
        <w:jc w:val="both"/>
        <w:rPr>
          <w:bCs/>
          <w:sz w:val="24"/>
          <w:szCs w:val="24"/>
          <w:lang w:eastAsia="uk-UA"/>
        </w:rPr>
      </w:pPr>
      <w:r w:rsidRPr="000C7409">
        <w:rPr>
          <w:bCs/>
          <w:sz w:val="24"/>
          <w:szCs w:val="24"/>
          <w:lang w:eastAsia="uk-UA"/>
        </w:rPr>
        <w:t xml:space="preserve">Держгеокадастру </w:t>
      </w:r>
    </w:p>
    <w:p w:rsidR="000C7409" w:rsidRPr="000C7409" w:rsidRDefault="000C7409" w:rsidP="000C7409">
      <w:pPr>
        <w:ind w:left="5103" w:firstLine="1985"/>
        <w:jc w:val="both"/>
        <w:rPr>
          <w:bCs/>
          <w:sz w:val="24"/>
          <w:szCs w:val="24"/>
          <w:lang w:eastAsia="uk-UA"/>
        </w:rPr>
      </w:pPr>
      <w:r w:rsidRPr="000C7409">
        <w:rPr>
          <w:bCs/>
          <w:sz w:val="24"/>
          <w:szCs w:val="24"/>
          <w:lang w:eastAsia="uk-UA"/>
        </w:rPr>
        <w:t>у Волинській області</w:t>
      </w:r>
    </w:p>
    <w:p w:rsidR="009E4C4C" w:rsidRPr="000C7409" w:rsidRDefault="000C7409" w:rsidP="000C7409">
      <w:pPr>
        <w:pStyle w:val="a3"/>
        <w:tabs>
          <w:tab w:val="left" w:pos="7088"/>
          <w:tab w:val="left" w:pos="8107"/>
          <w:tab w:val="left" w:pos="9535"/>
        </w:tabs>
        <w:spacing w:before="0"/>
        <w:ind w:left="6852"/>
      </w:pPr>
      <w:r>
        <w:rPr>
          <w:color w:val="000000"/>
        </w:rPr>
        <w:t xml:space="preserve">    </w:t>
      </w:r>
      <w:r w:rsidRPr="000C7409">
        <w:rPr>
          <w:color w:val="000000"/>
        </w:rPr>
        <w:t>від 30.09.2024 № </w:t>
      </w:r>
      <w:r w:rsidR="00833128">
        <w:rPr>
          <w:color w:val="000000"/>
        </w:rPr>
        <w:t xml:space="preserve"> 48</w:t>
      </w:r>
    </w:p>
    <w:p w:rsidR="009E4C4C" w:rsidRPr="000C7409" w:rsidRDefault="009E4C4C">
      <w:pPr>
        <w:pStyle w:val="a3"/>
        <w:spacing w:before="0"/>
      </w:pPr>
      <w:bookmarkStart w:id="0" w:name="_GoBack"/>
      <w:bookmarkEnd w:id="0"/>
    </w:p>
    <w:p w:rsidR="009E4C4C" w:rsidRDefault="009E4C4C">
      <w:pPr>
        <w:pStyle w:val="a3"/>
        <w:spacing w:before="7"/>
        <w:rPr>
          <w:sz w:val="20"/>
        </w:rPr>
      </w:pPr>
    </w:p>
    <w:p w:rsidR="009E4C4C" w:rsidRDefault="000A3DC1">
      <w:pPr>
        <w:pStyle w:val="a4"/>
      </w:pPr>
      <w:r>
        <w:t>ТЕХНОЛОГІЧНА</w:t>
      </w:r>
      <w:r>
        <w:rPr>
          <w:spacing w:val="-4"/>
        </w:rPr>
        <w:t xml:space="preserve"> </w:t>
      </w:r>
      <w:r>
        <w:t>КАРТКА</w:t>
      </w:r>
    </w:p>
    <w:p w:rsidR="009E4C4C" w:rsidRDefault="000A3DC1">
      <w:pPr>
        <w:pStyle w:val="a3"/>
        <w:spacing w:before="0"/>
        <w:ind w:left="610" w:right="371" w:firstLine="1"/>
        <w:jc w:val="center"/>
      </w:pPr>
      <w:r>
        <w:t>адміністративної послуги з видачі рішення про припинення права власності на земельну</w:t>
      </w:r>
      <w:r>
        <w:rPr>
          <w:spacing w:val="1"/>
        </w:rPr>
        <w:t xml:space="preserve"> </w:t>
      </w:r>
      <w:r>
        <w:t>ділянку, права постійного користування земельною ділянкою у разі добровільної відмови</w:t>
      </w:r>
      <w:r>
        <w:rPr>
          <w:spacing w:val="-57"/>
        </w:rPr>
        <w:t xml:space="preserve"> </w:t>
      </w:r>
      <w:r>
        <w:t>землевласника,</w:t>
      </w:r>
      <w:r>
        <w:rPr>
          <w:spacing w:val="-1"/>
        </w:rPr>
        <w:t xml:space="preserve"> </w:t>
      </w:r>
      <w:r>
        <w:t>землекористувача</w:t>
      </w:r>
    </w:p>
    <w:p w:rsidR="009E4C4C" w:rsidRDefault="009E4C4C">
      <w:pPr>
        <w:pStyle w:val="a3"/>
        <w:spacing w:before="3"/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068"/>
        <w:gridCol w:w="2411"/>
        <w:gridCol w:w="1023"/>
        <w:gridCol w:w="2521"/>
      </w:tblGrid>
      <w:tr w:rsidR="009E4C4C">
        <w:trPr>
          <w:trHeight w:val="1104"/>
        </w:trPr>
        <w:tc>
          <w:tcPr>
            <w:tcW w:w="691" w:type="dxa"/>
          </w:tcPr>
          <w:p w:rsidR="009E4C4C" w:rsidRDefault="000A3DC1">
            <w:pPr>
              <w:pStyle w:val="TableParagraph"/>
              <w:ind w:left="191" w:right="168" w:firstLine="3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з/п</w:t>
            </w:r>
          </w:p>
        </w:tc>
        <w:tc>
          <w:tcPr>
            <w:tcW w:w="3068" w:type="dxa"/>
          </w:tcPr>
          <w:p w:rsidR="009E4C4C" w:rsidRDefault="000A3DC1">
            <w:pPr>
              <w:pStyle w:val="TableParagraph"/>
              <w:spacing w:line="275" w:lineRule="exact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Етапи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  <w:tc>
          <w:tcPr>
            <w:tcW w:w="2411" w:type="dxa"/>
          </w:tcPr>
          <w:p w:rsidR="009E4C4C" w:rsidRDefault="000A3DC1">
            <w:pPr>
              <w:pStyle w:val="TableParagraph"/>
              <w:ind w:left="393" w:right="383" w:firstLine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Відповідальна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посадова особа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структурний</w:t>
            </w:r>
          </w:p>
          <w:p w:rsidR="009E4C4C" w:rsidRDefault="000A3DC1">
            <w:pPr>
              <w:pStyle w:val="TableParagraph"/>
              <w:spacing w:line="257" w:lineRule="exact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підрозділ</w:t>
            </w:r>
          </w:p>
        </w:tc>
        <w:tc>
          <w:tcPr>
            <w:tcW w:w="1023" w:type="dxa"/>
          </w:tcPr>
          <w:p w:rsidR="009E4C4C" w:rsidRDefault="000A3DC1">
            <w:pPr>
              <w:pStyle w:val="TableParagraph"/>
              <w:ind w:left="210" w:right="20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Дія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П, З)</w:t>
            </w:r>
          </w:p>
        </w:tc>
        <w:tc>
          <w:tcPr>
            <w:tcW w:w="2521" w:type="dxa"/>
          </w:tcPr>
          <w:p w:rsidR="009E4C4C" w:rsidRDefault="000A3DC1">
            <w:pPr>
              <w:pStyle w:val="TableParagraph"/>
              <w:ind w:left="949" w:right="223" w:hanging="701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 виконання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(днів)</w:t>
            </w:r>
          </w:p>
        </w:tc>
      </w:tr>
      <w:tr w:rsidR="009E4C4C">
        <w:trPr>
          <w:trHeight w:val="3035"/>
        </w:trPr>
        <w:tc>
          <w:tcPr>
            <w:tcW w:w="691" w:type="dxa"/>
          </w:tcPr>
          <w:p w:rsidR="009E4C4C" w:rsidRDefault="000A3DC1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8" w:type="dxa"/>
          </w:tcPr>
          <w:p w:rsidR="009E4C4C" w:rsidRDefault="000A3DC1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Приймання та реєстрація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 про припинення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земельну ділянку,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постійного користування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земельною ділянкою у 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добровільної відмови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землевласника,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землекористувача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неї,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поданої суб’єктом</w:t>
            </w:r>
          </w:p>
          <w:p w:rsidR="009E4C4C" w:rsidRDefault="000A3D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звернення</w:t>
            </w:r>
          </w:p>
        </w:tc>
        <w:tc>
          <w:tcPr>
            <w:tcW w:w="2411" w:type="dxa"/>
          </w:tcPr>
          <w:p w:rsidR="009E4C4C" w:rsidRDefault="000A3DC1">
            <w:pPr>
              <w:pStyle w:val="TableParagraph"/>
              <w:ind w:left="300" w:right="294" w:firstLine="4"/>
              <w:jc w:val="center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центру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1023" w:type="dxa"/>
          </w:tcPr>
          <w:p w:rsidR="009E4C4C" w:rsidRDefault="000A3DC1">
            <w:pPr>
              <w:pStyle w:val="TableParagraph"/>
              <w:spacing w:line="275" w:lineRule="exact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2521" w:type="dxa"/>
          </w:tcPr>
          <w:p w:rsidR="009E4C4C" w:rsidRDefault="000A3DC1">
            <w:pPr>
              <w:pStyle w:val="TableParagraph"/>
              <w:ind w:left="212" w:right="208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Протягом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робочого дня (заяви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реєструються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їх надходження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черговості)</w:t>
            </w:r>
          </w:p>
        </w:tc>
      </w:tr>
      <w:tr w:rsidR="009E4C4C">
        <w:trPr>
          <w:trHeight w:val="1103"/>
        </w:trPr>
        <w:tc>
          <w:tcPr>
            <w:tcW w:w="691" w:type="dxa"/>
          </w:tcPr>
          <w:p w:rsidR="009E4C4C" w:rsidRDefault="000A3DC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8" w:type="dxa"/>
          </w:tcPr>
          <w:p w:rsidR="009E4C4C" w:rsidRDefault="000A3DC1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Передача заяви суб’єкту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 адміністративної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2411" w:type="dxa"/>
          </w:tcPr>
          <w:p w:rsidR="009E4C4C" w:rsidRDefault="000A3DC1">
            <w:pPr>
              <w:pStyle w:val="TableParagraph"/>
              <w:ind w:left="300" w:right="294" w:firstLine="158"/>
              <w:jc w:val="both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центру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</w:p>
          <w:p w:rsidR="009E4C4C" w:rsidRDefault="000A3DC1">
            <w:pPr>
              <w:pStyle w:val="TableParagraph"/>
              <w:spacing w:line="261" w:lineRule="exact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послуг</w:t>
            </w:r>
          </w:p>
        </w:tc>
        <w:tc>
          <w:tcPr>
            <w:tcW w:w="1023" w:type="dxa"/>
          </w:tcPr>
          <w:p w:rsidR="009E4C4C" w:rsidRDefault="000A3DC1">
            <w:pPr>
              <w:pStyle w:val="TableParagraph"/>
              <w:spacing w:line="275" w:lineRule="exact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2521" w:type="dxa"/>
          </w:tcPr>
          <w:p w:rsidR="009E4C4C" w:rsidRDefault="000A3DC1">
            <w:pPr>
              <w:pStyle w:val="TableParagraph"/>
              <w:ind w:left="980" w:right="342" w:hanging="617"/>
              <w:rPr>
                <w:sz w:val="24"/>
              </w:rPr>
            </w:pPr>
            <w:r>
              <w:rPr>
                <w:sz w:val="24"/>
              </w:rPr>
              <w:t>У день реєстрації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</w:p>
        </w:tc>
      </w:tr>
      <w:tr w:rsidR="009E4C4C">
        <w:trPr>
          <w:trHeight w:val="1655"/>
        </w:trPr>
        <w:tc>
          <w:tcPr>
            <w:tcW w:w="691" w:type="dxa"/>
          </w:tcPr>
          <w:p w:rsidR="009E4C4C" w:rsidRDefault="000A3DC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68" w:type="dxa"/>
          </w:tcPr>
          <w:p w:rsidR="009E4C4C" w:rsidRDefault="000A3DC1">
            <w:pPr>
              <w:pStyle w:val="TableParagraph"/>
              <w:ind w:right="369"/>
              <w:jc w:val="both"/>
              <w:rPr>
                <w:sz w:val="24"/>
              </w:rPr>
            </w:pPr>
            <w:r>
              <w:rPr>
                <w:sz w:val="24"/>
              </w:rPr>
              <w:t>Приймання та реєстрація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 в територіальному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Держгеокадастру</w:t>
            </w:r>
          </w:p>
        </w:tc>
        <w:tc>
          <w:tcPr>
            <w:tcW w:w="2411" w:type="dxa"/>
          </w:tcPr>
          <w:p w:rsidR="009E4C4C" w:rsidRDefault="000A3DC1">
            <w:pPr>
              <w:pStyle w:val="TableParagraph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Відповідальна особа,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визначена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</w:t>
            </w:r>
          </w:p>
          <w:p w:rsidR="009E4C4C" w:rsidRDefault="000A3DC1">
            <w:pPr>
              <w:pStyle w:val="TableParagraph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Держгеокадастру</w:t>
            </w:r>
          </w:p>
        </w:tc>
        <w:tc>
          <w:tcPr>
            <w:tcW w:w="1023" w:type="dxa"/>
          </w:tcPr>
          <w:p w:rsidR="009E4C4C" w:rsidRDefault="000A3DC1">
            <w:pPr>
              <w:pStyle w:val="TableParagraph"/>
              <w:spacing w:line="275" w:lineRule="exact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2521" w:type="dxa"/>
          </w:tcPr>
          <w:p w:rsidR="009E4C4C" w:rsidRDefault="000A3DC1">
            <w:pPr>
              <w:pStyle w:val="TableParagraph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Не пізніше першого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робочого дня з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 заяви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</w:t>
            </w:r>
          </w:p>
          <w:p w:rsidR="009E4C4C" w:rsidRDefault="000A3DC1">
            <w:pPr>
              <w:pStyle w:val="TableParagraph"/>
              <w:spacing w:line="261" w:lineRule="exact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Держгеокадастру</w:t>
            </w:r>
          </w:p>
        </w:tc>
      </w:tr>
      <w:tr w:rsidR="009E4C4C">
        <w:trPr>
          <w:trHeight w:val="1656"/>
        </w:trPr>
        <w:tc>
          <w:tcPr>
            <w:tcW w:w="691" w:type="dxa"/>
          </w:tcPr>
          <w:p w:rsidR="009E4C4C" w:rsidRDefault="000A3DC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68" w:type="dxa"/>
          </w:tcPr>
          <w:p w:rsidR="009E4C4C" w:rsidRDefault="000A3DC1">
            <w:pPr>
              <w:pStyle w:val="TableParagraph"/>
              <w:ind w:right="1370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керівництву</w:t>
            </w:r>
          </w:p>
        </w:tc>
        <w:tc>
          <w:tcPr>
            <w:tcW w:w="2411" w:type="dxa"/>
          </w:tcPr>
          <w:p w:rsidR="009E4C4C" w:rsidRDefault="000A3DC1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Відповідальна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визначена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</w:t>
            </w:r>
          </w:p>
          <w:p w:rsidR="009E4C4C" w:rsidRDefault="000A3DC1">
            <w:pPr>
              <w:pStyle w:val="TableParagraph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Держгеокадастру</w:t>
            </w:r>
          </w:p>
        </w:tc>
        <w:tc>
          <w:tcPr>
            <w:tcW w:w="1023" w:type="dxa"/>
          </w:tcPr>
          <w:p w:rsidR="009E4C4C" w:rsidRDefault="000A3DC1">
            <w:pPr>
              <w:pStyle w:val="TableParagraph"/>
              <w:spacing w:line="276" w:lineRule="exact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2521" w:type="dxa"/>
          </w:tcPr>
          <w:p w:rsidR="009E4C4C" w:rsidRDefault="000A3DC1">
            <w:pPr>
              <w:pStyle w:val="TableParagraph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Не пізніше першого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робочого дня з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 заяви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</w:t>
            </w:r>
          </w:p>
          <w:p w:rsidR="009E4C4C" w:rsidRDefault="000A3DC1">
            <w:pPr>
              <w:pStyle w:val="TableParagraph"/>
              <w:spacing w:line="261" w:lineRule="exact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Держгеокадастру</w:t>
            </w:r>
          </w:p>
        </w:tc>
      </w:tr>
      <w:tr w:rsidR="009E4C4C">
        <w:trPr>
          <w:trHeight w:val="1655"/>
        </w:trPr>
        <w:tc>
          <w:tcPr>
            <w:tcW w:w="691" w:type="dxa"/>
          </w:tcPr>
          <w:p w:rsidR="009E4C4C" w:rsidRDefault="000A3DC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68" w:type="dxa"/>
          </w:tcPr>
          <w:p w:rsidR="009E4C4C" w:rsidRDefault="000A3DC1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Накладання відповідної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резолюції</w:t>
            </w:r>
          </w:p>
        </w:tc>
        <w:tc>
          <w:tcPr>
            <w:tcW w:w="2411" w:type="dxa"/>
          </w:tcPr>
          <w:p w:rsidR="009E4C4C" w:rsidRDefault="000A3DC1">
            <w:pPr>
              <w:pStyle w:val="TableParagraph"/>
              <w:ind w:left="312" w:right="302" w:hanging="1"/>
              <w:jc w:val="center"/>
              <w:rPr>
                <w:sz w:val="24"/>
              </w:rPr>
            </w:pPr>
            <w:r>
              <w:rPr>
                <w:sz w:val="24"/>
              </w:rPr>
              <w:t>Керівництво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Держгеокадастру</w:t>
            </w:r>
          </w:p>
        </w:tc>
        <w:tc>
          <w:tcPr>
            <w:tcW w:w="1023" w:type="dxa"/>
          </w:tcPr>
          <w:p w:rsidR="009E4C4C" w:rsidRDefault="000A3DC1">
            <w:pPr>
              <w:pStyle w:val="TableParagraph"/>
              <w:spacing w:line="275" w:lineRule="exact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2521" w:type="dxa"/>
          </w:tcPr>
          <w:p w:rsidR="009E4C4C" w:rsidRDefault="000A3DC1">
            <w:pPr>
              <w:pStyle w:val="TableParagraph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пізніше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9E4C4C" w:rsidRDefault="000A3DC1">
            <w:pPr>
              <w:pStyle w:val="TableParagraph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дня реєстрації заяви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</w:t>
            </w:r>
          </w:p>
          <w:p w:rsidR="009E4C4C" w:rsidRDefault="000A3DC1">
            <w:pPr>
              <w:pStyle w:val="TableParagraph"/>
              <w:spacing w:line="261" w:lineRule="exact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Держгеокадастру</w:t>
            </w:r>
          </w:p>
        </w:tc>
      </w:tr>
      <w:tr w:rsidR="009E4C4C">
        <w:trPr>
          <w:trHeight w:val="1658"/>
        </w:trPr>
        <w:tc>
          <w:tcPr>
            <w:tcW w:w="691" w:type="dxa"/>
          </w:tcPr>
          <w:p w:rsidR="009E4C4C" w:rsidRDefault="000A3DC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68" w:type="dxa"/>
          </w:tcPr>
          <w:p w:rsidR="009E4C4C" w:rsidRDefault="000A3DC1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Передача заяви керівнику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відповідного структурного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підрозділу територіального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Держгеокадастру</w:t>
            </w:r>
          </w:p>
        </w:tc>
        <w:tc>
          <w:tcPr>
            <w:tcW w:w="2411" w:type="dxa"/>
          </w:tcPr>
          <w:p w:rsidR="009E4C4C" w:rsidRDefault="000A3DC1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Відповідальна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визначена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</w:t>
            </w:r>
          </w:p>
          <w:p w:rsidR="009E4C4C" w:rsidRDefault="000A3DC1">
            <w:pPr>
              <w:pStyle w:val="TableParagraph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Держгеокадастру</w:t>
            </w:r>
          </w:p>
        </w:tc>
        <w:tc>
          <w:tcPr>
            <w:tcW w:w="1023" w:type="dxa"/>
          </w:tcPr>
          <w:p w:rsidR="009E4C4C" w:rsidRDefault="000A3DC1">
            <w:pPr>
              <w:pStyle w:val="TableParagraph"/>
              <w:spacing w:line="275" w:lineRule="exact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2521" w:type="dxa"/>
          </w:tcPr>
          <w:p w:rsidR="009E4C4C" w:rsidRDefault="000A3DC1">
            <w:pPr>
              <w:pStyle w:val="TableParagraph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пізніше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робочого дня з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реєстрації заяви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</w:t>
            </w:r>
          </w:p>
          <w:p w:rsidR="009E4C4C" w:rsidRDefault="000A3DC1">
            <w:pPr>
              <w:pStyle w:val="TableParagraph"/>
              <w:spacing w:line="264" w:lineRule="exact"/>
              <w:ind w:left="108" w:right="1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Держгеокадастр</w:t>
            </w:r>
            <w:proofErr w:type="spellEnd"/>
          </w:p>
        </w:tc>
      </w:tr>
    </w:tbl>
    <w:p w:rsidR="009E4C4C" w:rsidRDefault="009E4C4C">
      <w:pPr>
        <w:spacing w:line="264" w:lineRule="exact"/>
        <w:jc w:val="center"/>
        <w:rPr>
          <w:sz w:val="24"/>
        </w:rPr>
        <w:sectPr w:rsidR="009E4C4C">
          <w:type w:val="continuous"/>
          <w:pgSz w:w="11910" w:h="16840"/>
          <w:pgMar w:top="900" w:right="400" w:bottom="280" w:left="1300" w:header="720" w:footer="720" w:gutter="0"/>
          <w:cols w:space="720"/>
        </w:sectPr>
      </w:pPr>
    </w:p>
    <w:p w:rsidR="009E4C4C" w:rsidRDefault="009E4C4C">
      <w:pPr>
        <w:pStyle w:val="a3"/>
        <w:rPr>
          <w:sz w:val="22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068"/>
        <w:gridCol w:w="2411"/>
        <w:gridCol w:w="1023"/>
        <w:gridCol w:w="2521"/>
      </w:tblGrid>
      <w:tr w:rsidR="009E4C4C">
        <w:trPr>
          <w:trHeight w:val="1932"/>
        </w:trPr>
        <w:tc>
          <w:tcPr>
            <w:tcW w:w="691" w:type="dxa"/>
          </w:tcPr>
          <w:p w:rsidR="009E4C4C" w:rsidRDefault="000A3DC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68" w:type="dxa"/>
          </w:tcPr>
          <w:p w:rsidR="009E4C4C" w:rsidRDefault="000A3DC1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Накладання відповідної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резолюції</w:t>
            </w:r>
          </w:p>
        </w:tc>
        <w:tc>
          <w:tcPr>
            <w:tcW w:w="2411" w:type="dxa"/>
          </w:tcPr>
          <w:p w:rsidR="009E4C4C" w:rsidRDefault="000A3DC1">
            <w:pPr>
              <w:pStyle w:val="TableParagraph"/>
              <w:ind w:left="516" w:right="506" w:hanging="4"/>
              <w:jc w:val="center"/>
              <w:rPr>
                <w:sz w:val="24"/>
              </w:rPr>
            </w:pPr>
            <w:r>
              <w:rPr>
                <w:sz w:val="24"/>
              </w:rPr>
              <w:t>Керівник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структурного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підрозділу</w:t>
            </w:r>
          </w:p>
          <w:p w:rsidR="009E4C4C" w:rsidRDefault="000A3DC1">
            <w:pPr>
              <w:pStyle w:val="TableParagraph"/>
              <w:spacing w:line="270" w:lineRule="atLeast"/>
              <w:ind w:left="312" w:right="302" w:hanging="3"/>
              <w:jc w:val="center"/>
              <w:rPr>
                <w:sz w:val="24"/>
              </w:rPr>
            </w:pPr>
            <w:r>
              <w:rPr>
                <w:sz w:val="24"/>
              </w:rPr>
              <w:t>територіального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Держгеокадастру</w:t>
            </w:r>
          </w:p>
        </w:tc>
        <w:tc>
          <w:tcPr>
            <w:tcW w:w="1023" w:type="dxa"/>
          </w:tcPr>
          <w:p w:rsidR="009E4C4C" w:rsidRDefault="000A3DC1">
            <w:pPr>
              <w:pStyle w:val="TableParagraph"/>
              <w:spacing w:line="275" w:lineRule="exact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2521" w:type="dxa"/>
          </w:tcPr>
          <w:p w:rsidR="009E4C4C" w:rsidRDefault="000A3DC1">
            <w:pPr>
              <w:pStyle w:val="TableParagraph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Не пізніше четвертого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9E4C4C" w:rsidRDefault="000A3DC1">
            <w:pPr>
              <w:pStyle w:val="TableParagraph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дня реєстрації заяви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</w:t>
            </w:r>
          </w:p>
          <w:p w:rsidR="009E4C4C" w:rsidRDefault="000A3DC1">
            <w:pPr>
              <w:pStyle w:val="TableParagraph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Держгеокадастру</w:t>
            </w:r>
          </w:p>
        </w:tc>
      </w:tr>
      <w:tr w:rsidR="009E4C4C">
        <w:trPr>
          <w:trHeight w:val="1932"/>
        </w:trPr>
        <w:tc>
          <w:tcPr>
            <w:tcW w:w="691" w:type="dxa"/>
          </w:tcPr>
          <w:p w:rsidR="009E4C4C" w:rsidRDefault="000A3DC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68" w:type="dxa"/>
          </w:tcPr>
          <w:p w:rsidR="009E4C4C" w:rsidRDefault="000A3DC1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Передача 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відповідальній особі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структурного підрозділу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територіального органу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Держгеокадастру</w:t>
            </w:r>
          </w:p>
        </w:tc>
        <w:tc>
          <w:tcPr>
            <w:tcW w:w="2411" w:type="dxa"/>
          </w:tcPr>
          <w:p w:rsidR="009E4C4C" w:rsidRDefault="000A3DC1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Відповідальна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визначена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структурному</w:t>
            </w:r>
          </w:p>
          <w:p w:rsidR="009E4C4C" w:rsidRDefault="000A3DC1">
            <w:pPr>
              <w:pStyle w:val="TableParagraph"/>
              <w:ind w:left="364" w:right="357" w:hanging="1"/>
              <w:jc w:val="center"/>
              <w:rPr>
                <w:sz w:val="24"/>
              </w:rPr>
            </w:pPr>
            <w:r>
              <w:rPr>
                <w:sz w:val="24"/>
              </w:rPr>
              <w:t>підрозділі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</w:p>
          <w:p w:rsidR="009E4C4C" w:rsidRDefault="000A3DC1">
            <w:pPr>
              <w:pStyle w:val="TableParagraph"/>
              <w:spacing w:line="261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Держгеокадастру</w:t>
            </w:r>
          </w:p>
        </w:tc>
        <w:tc>
          <w:tcPr>
            <w:tcW w:w="1023" w:type="dxa"/>
          </w:tcPr>
          <w:p w:rsidR="009E4C4C" w:rsidRDefault="000A3DC1">
            <w:pPr>
              <w:pStyle w:val="TableParagraph"/>
              <w:spacing w:line="275" w:lineRule="exact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2521" w:type="dxa"/>
          </w:tcPr>
          <w:p w:rsidR="009E4C4C" w:rsidRDefault="000A3DC1">
            <w:pPr>
              <w:pStyle w:val="TableParagraph"/>
              <w:ind w:left="272" w:right="264" w:hanging="2"/>
              <w:jc w:val="center"/>
              <w:rPr>
                <w:sz w:val="24"/>
              </w:rPr>
            </w:pPr>
            <w:r>
              <w:rPr>
                <w:sz w:val="24"/>
              </w:rPr>
              <w:t>Не пізніше п’ятого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9E4C4C" w:rsidRDefault="000A3DC1">
            <w:pPr>
              <w:pStyle w:val="TableParagraph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дня реєстрації заяви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</w:t>
            </w:r>
          </w:p>
          <w:p w:rsidR="009E4C4C" w:rsidRDefault="000A3DC1">
            <w:pPr>
              <w:pStyle w:val="TableParagraph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Держгеокадастру</w:t>
            </w:r>
          </w:p>
        </w:tc>
      </w:tr>
      <w:tr w:rsidR="009E4C4C">
        <w:trPr>
          <w:trHeight w:val="6900"/>
        </w:trPr>
        <w:tc>
          <w:tcPr>
            <w:tcW w:w="691" w:type="dxa"/>
          </w:tcPr>
          <w:p w:rsidR="009E4C4C" w:rsidRDefault="000A3DC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68" w:type="dxa"/>
          </w:tcPr>
          <w:p w:rsidR="009E4C4C" w:rsidRDefault="000A3DC1">
            <w:pPr>
              <w:pStyle w:val="TableParagraph"/>
              <w:ind w:right="834"/>
              <w:rPr>
                <w:sz w:val="24"/>
              </w:rPr>
            </w:pPr>
            <w:r>
              <w:rPr>
                <w:sz w:val="24"/>
              </w:rPr>
              <w:t>Опрацювання заяви,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перевірка</w:t>
            </w:r>
          </w:p>
          <w:p w:rsidR="009E4C4C" w:rsidRDefault="000A3DC1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наявності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власності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 постійного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користування земельною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ділянкою у суб’єкта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звернення,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копії</w:t>
            </w:r>
          </w:p>
          <w:p w:rsidR="009E4C4C" w:rsidRDefault="000A3DC1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документа, що засвідчує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 уповноваженої особи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представляти інтереси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суб’єкта звернення (у 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</w:p>
          <w:p w:rsidR="009E4C4C" w:rsidRDefault="000A3DC1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уповноваженою особою),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згоди</w:t>
            </w:r>
          </w:p>
          <w:p w:rsidR="009E4C4C" w:rsidRDefault="000A3DC1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уповноваженого органу,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сфери управління якого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належить державне</w:t>
            </w:r>
          </w:p>
          <w:p w:rsidR="009E4C4C" w:rsidRDefault="000A3DC1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підприємство, установа,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організація, на припинення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 постійного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земельною</w:t>
            </w:r>
          </w:p>
          <w:p w:rsidR="009E4C4C" w:rsidRDefault="000A3DC1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ділянкою (у разі подання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державними</w:t>
            </w:r>
          </w:p>
          <w:p w:rsidR="009E4C4C" w:rsidRDefault="000A3DC1">
            <w:pPr>
              <w:pStyle w:val="TableParagraph"/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підприємствами,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організаціями)</w:t>
            </w:r>
          </w:p>
        </w:tc>
        <w:tc>
          <w:tcPr>
            <w:tcW w:w="2411" w:type="dxa"/>
          </w:tcPr>
          <w:p w:rsidR="009E4C4C" w:rsidRDefault="000A3DC1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Відповідальна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визначена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структурному</w:t>
            </w:r>
          </w:p>
          <w:p w:rsidR="009E4C4C" w:rsidRDefault="000A3DC1">
            <w:pPr>
              <w:pStyle w:val="TableParagraph"/>
              <w:ind w:left="312" w:right="302" w:hanging="4"/>
              <w:jc w:val="center"/>
              <w:rPr>
                <w:sz w:val="24"/>
              </w:rPr>
            </w:pPr>
            <w:r>
              <w:rPr>
                <w:sz w:val="24"/>
              </w:rPr>
              <w:t>підрозділі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Держгеокадастру</w:t>
            </w:r>
          </w:p>
        </w:tc>
        <w:tc>
          <w:tcPr>
            <w:tcW w:w="1023" w:type="dxa"/>
          </w:tcPr>
          <w:p w:rsidR="009E4C4C" w:rsidRDefault="000A3DC1">
            <w:pPr>
              <w:pStyle w:val="TableParagraph"/>
              <w:spacing w:line="275" w:lineRule="exact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2521" w:type="dxa"/>
          </w:tcPr>
          <w:p w:rsidR="009E4C4C" w:rsidRDefault="000A3DC1">
            <w:pPr>
              <w:pStyle w:val="TableParagraph"/>
              <w:ind w:left="149" w:right="141" w:hanging="4"/>
              <w:jc w:val="center"/>
              <w:rPr>
                <w:sz w:val="24"/>
              </w:rPr>
            </w:pPr>
            <w:r>
              <w:rPr>
                <w:sz w:val="24"/>
              </w:rPr>
              <w:t>Не пізніше двадцять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п’ятого календарного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з дня 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</w:t>
            </w:r>
          </w:p>
          <w:p w:rsidR="009E4C4C" w:rsidRDefault="000A3DC1">
            <w:pPr>
              <w:pStyle w:val="TableParagraph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Держгеокадастру</w:t>
            </w:r>
          </w:p>
        </w:tc>
      </w:tr>
      <w:tr w:rsidR="009E4C4C">
        <w:trPr>
          <w:trHeight w:val="3588"/>
        </w:trPr>
        <w:tc>
          <w:tcPr>
            <w:tcW w:w="691" w:type="dxa"/>
          </w:tcPr>
          <w:p w:rsidR="009E4C4C" w:rsidRDefault="000A3DC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68" w:type="dxa"/>
          </w:tcPr>
          <w:p w:rsidR="009E4C4C" w:rsidRDefault="000A3DC1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Підготовка 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(наказу) про припинення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 власності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земельну ділянку,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постійного користування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земельною ділянкою у разі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добровільної відмови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землевласника,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землекористувача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 (наказу)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відмову у припиненні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власності на</w:t>
            </w:r>
          </w:p>
          <w:p w:rsidR="009E4C4C" w:rsidRDefault="000A3D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земельну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ділянку,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2411" w:type="dxa"/>
          </w:tcPr>
          <w:p w:rsidR="009E4C4C" w:rsidRDefault="000A3DC1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Відповідальна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визначена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структурному</w:t>
            </w:r>
          </w:p>
          <w:p w:rsidR="009E4C4C" w:rsidRDefault="000A3DC1">
            <w:pPr>
              <w:pStyle w:val="TableParagraph"/>
              <w:ind w:left="312" w:right="302" w:hanging="4"/>
              <w:jc w:val="center"/>
              <w:rPr>
                <w:sz w:val="24"/>
              </w:rPr>
            </w:pPr>
            <w:r>
              <w:rPr>
                <w:sz w:val="24"/>
              </w:rPr>
              <w:t>підрозділі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Держгеокадастру</w:t>
            </w:r>
          </w:p>
        </w:tc>
        <w:tc>
          <w:tcPr>
            <w:tcW w:w="1023" w:type="dxa"/>
          </w:tcPr>
          <w:p w:rsidR="009E4C4C" w:rsidRDefault="000A3DC1">
            <w:pPr>
              <w:pStyle w:val="TableParagraph"/>
              <w:spacing w:line="275" w:lineRule="exact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2521" w:type="dxa"/>
          </w:tcPr>
          <w:p w:rsidR="009E4C4C" w:rsidRDefault="000A3DC1">
            <w:pPr>
              <w:pStyle w:val="TableParagraph"/>
              <w:ind w:left="831" w:right="188" w:hanging="622"/>
              <w:rPr>
                <w:sz w:val="24"/>
              </w:rPr>
            </w:pPr>
            <w:r>
              <w:rPr>
                <w:sz w:val="24"/>
              </w:rPr>
              <w:t>Не пізніше двадцять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шостого</w:t>
            </w:r>
          </w:p>
          <w:p w:rsidR="009E4C4C" w:rsidRDefault="000A3DC1">
            <w:pPr>
              <w:pStyle w:val="TableParagraph"/>
              <w:ind w:left="137" w:right="131" w:firstLine="134"/>
              <w:rPr>
                <w:sz w:val="24"/>
              </w:rPr>
            </w:pPr>
            <w:r>
              <w:rPr>
                <w:sz w:val="24"/>
              </w:rPr>
              <w:t>календарного дня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E4C4C" w:rsidRDefault="000A3DC1">
            <w:pPr>
              <w:pStyle w:val="TableParagraph"/>
              <w:ind w:left="368" w:right="355" w:hanging="1"/>
              <w:jc w:val="center"/>
              <w:rPr>
                <w:sz w:val="24"/>
              </w:rPr>
            </w:pPr>
            <w:r>
              <w:rPr>
                <w:sz w:val="24"/>
              </w:rPr>
              <w:t>територіальному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Держгеокадастру</w:t>
            </w:r>
          </w:p>
        </w:tc>
      </w:tr>
    </w:tbl>
    <w:p w:rsidR="009E4C4C" w:rsidRDefault="009E4C4C">
      <w:pPr>
        <w:jc w:val="center"/>
        <w:rPr>
          <w:sz w:val="24"/>
        </w:rPr>
        <w:sectPr w:rsidR="009E4C4C">
          <w:headerReference w:type="default" r:id="rId7"/>
          <w:pgSz w:w="11910" w:h="16840"/>
          <w:pgMar w:top="960" w:right="400" w:bottom="280" w:left="1300" w:header="718" w:footer="0" w:gutter="0"/>
          <w:pgNumType w:start="2"/>
          <w:cols w:space="720"/>
        </w:sectPr>
      </w:pPr>
    </w:p>
    <w:p w:rsidR="009E4C4C" w:rsidRDefault="009E4C4C">
      <w:pPr>
        <w:pStyle w:val="a3"/>
        <w:rPr>
          <w:sz w:val="22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068"/>
        <w:gridCol w:w="2411"/>
        <w:gridCol w:w="1023"/>
        <w:gridCol w:w="2521"/>
      </w:tblGrid>
      <w:tr w:rsidR="009E4C4C">
        <w:trPr>
          <w:trHeight w:val="552"/>
        </w:trPr>
        <w:tc>
          <w:tcPr>
            <w:tcW w:w="691" w:type="dxa"/>
          </w:tcPr>
          <w:p w:rsidR="009E4C4C" w:rsidRDefault="009E4C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8" w:type="dxa"/>
          </w:tcPr>
          <w:p w:rsidR="009E4C4C" w:rsidRDefault="000A3D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постійного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користування</w:t>
            </w:r>
          </w:p>
          <w:p w:rsidR="009E4C4C" w:rsidRDefault="000A3D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земельною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ділянкою</w:t>
            </w:r>
          </w:p>
        </w:tc>
        <w:tc>
          <w:tcPr>
            <w:tcW w:w="2411" w:type="dxa"/>
          </w:tcPr>
          <w:p w:rsidR="009E4C4C" w:rsidRDefault="009E4C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3" w:type="dxa"/>
          </w:tcPr>
          <w:p w:rsidR="009E4C4C" w:rsidRDefault="009E4C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1" w:type="dxa"/>
          </w:tcPr>
          <w:p w:rsidR="009E4C4C" w:rsidRDefault="009E4C4C">
            <w:pPr>
              <w:pStyle w:val="TableParagraph"/>
              <w:ind w:left="0"/>
              <w:rPr>
                <w:sz w:val="24"/>
              </w:rPr>
            </w:pPr>
          </w:p>
        </w:tc>
      </w:tr>
      <w:tr w:rsidR="009E4C4C">
        <w:trPr>
          <w:trHeight w:val="5244"/>
        </w:trPr>
        <w:tc>
          <w:tcPr>
            <w:tcW w:w="691" w:type="dxa"/>
          </w:tcPr>
          <w:p w:rsidR="009E4C4C" w:rsidRDefault="000A3DC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68" w:type="dxa"/>
          </w:tcPr>
          <w:p w:rsidR="009E4C4C" w:rsidRDefault="000A3DC1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(наказу)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 припинення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земельну</w:t>
            </w:r>
          </w:p>
          <w:p w:rsidR="009E4C4C" w:rsidRDefault="000A3DC1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ділянку, права постійного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користування земельною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ділянкою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</w:p>
          <w:p w:rsidR="009E4C4C" w:rsidRDefault="000A3DC1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добровільної відмови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землевласника,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землекористувача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 (наказу)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відмову у припиненні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 власності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земельну ділянку,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постійного користування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ділянкою,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суб’єкта звернення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</w:p>
          <w:p w:rsidR="009E4C4C" w:rsidRDefault="000A3DC1">
            <w:pPr>
              <w:pStyle w:val="TableParagraph"/>
              <w:spacing w:line="270" w:lineRule="atLeast"/>
              <w:ind w:right="116"/>
              <w:rPr>
                <w:sz w:val="24"/>
              </w:rPr>
            </w:pPr>
            <w:r>
              <w:rPr>
                <w:sz w:val="24"/>
              </w:rPr>
              <w:t>підрозділу територіального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Держгеокадастру</w:t>
            </w:r>
          </w:p>
        </w:tc>
        <w:tc>
          <w:tcPr>
            <w:tcW w:w="2411" w:type="dxa"/>
          </w:tcPr>
          <w:p w:rsidR="009E4C4C" w:rsidRDefault="000A3DC1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Відповідальна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визначена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структурному</w:t>
            </w:r>
          </w:p>
          <w:p w:rsidR="009E4C4C" w:rsidRDefault="000A3DC1">
            <w:pPr>
              <w:pStyle w:val="TableParagraph"/>
              <w:ind w:left="312" w:right="302" w:hanging="4"/>
              <w:jc w:val="center"/>
              <w:rPr>
                <w:sz w:val="24"/>
              </w:rPr>
            </w:pPr>
            <w:r>
              <w:rPr>
                <w:sz w:val="24"/>
              </w:rPr>
              <w:t>підрозділі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Держгеокадастру</w:t>
            </w:r>
          </w:p>
        </w:tc>
        <w:tc>
          <w:tcPr>
            <w:tcW w:w="1023" w:type="dxa"/>
          </w:tcPr>
          <w:p w:rsidR="009E4C4C" w:rsidRDefault="000A3DC1">
            <w:pPr>
              <w:pStyle w:val="TableParagraph"/>
              <w:spacing w:line="275" w:lineRule="exact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2521" w:type="dxa"/>
          </w:tcPr>
          <w:p w:rsidR="009E4C4C" w:rsidRDefault="000A3DC1">
            <w:pPr>
              <w:pStyle w:val="TableParagraph"/>
              <w:ind w:left="118" w:right="111" w:hanging="4"/>
              <w:jc w:val="center"/>
              <w:rPr>
                <w:sz w:val="24"/>
              </w:rPr>
            </w:pPr>
            <w:r>
              <w:rPr>
                <w:sz w:val="24"/>
              </w:rPr>
              <w:t>Не пізніше двадцять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сьомого календарного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 з дня 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</w:t>
            </w:r>
          </w:p>
          <w:p w:rsidR="009E4C4C" w:rsidRDefault="000A3DC1">
            <w:pPr>
              <w:pStyle w:val="TableParagraph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Держгеокадастру</w:t>
            </w:r>
          </w:p>
        </w:tc>
      </w:tr>
      <w:tr w:rsidR="009E4C4C">
        <w:trPr>
          <w:trHeight w:val="4692"/>
        </w:trPr>
        <w:tc>
          <w:tcPr>
            <w:tcW w:w="691" w:type="dxa"/>
          </w:tcPr>
          <w:p w:rsidR="009E4C4C" w:rsidRDefault="000A3DC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68" w:type="dxa"/>
          </w:tcPr>
          <w:p w:rsidR="009E4C4C" w:rsidRDefault="000A3DC1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(наказу)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 припинення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земельну</w:t>
            </w:r>
          </w:p>
          <w:p w:rsidR="009E4C4C" w:rsidRDefault="000A3DC1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ділянку, права постійного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користування земельною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ділянкою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</w:p>
          <w:p w:rsidR="009E4C4C" w:rsidRDefault="000A3DC1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добровільної відмови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землевласника,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землекористувача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 (наказу)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відмову у припиненні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 власності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земельну ділянку,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постійного користування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ділянкою,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суб’єкта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  <w:p w:rsidR="009E4C4C" w:rsidRDefault="000A3D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керівництву</w:t>
            </w:r>
          </w:p>
        </w:tc>
        <w:tc>
          <w:tcPr>
            <w:tcW w:w="2411" w:type="dxa"/>
          </w:tcPr>
          <w:p w:rsidR="009E4C4C" w:rsidRDefault="000A3DC1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Відповідальна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визначена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E4C4C" w:rsidRDefault="000A3DC1">
            <w:pPr>
              <w:pStyle w:val="TableParagraph"/>
              <w:ind w:left="312" w:right="302" w:firstLine="4"/>
              <w:jc w:val="center"/>
              <w:rPr>
                <w:sz w:val="24"/>
              </w:rPr>
            </w:pPr>
            <w:r>
              <w:rPr>
                <w:sz w:val="24"/>
              </w:rPr>
              <w:t>територіальному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Держгеокадастру</w:t>
            </w:r>
          </w:p>
        </w:tc>
        <w:tc>
          <w:tcPr>
            <w:tcW w:w="1023" w:type="dxa"/>
          </w:tcPr>
          <w:p w:rsidR="009E4C4C" w:rsidRDefault="000A3DC1">
            <w:pPr>
              <w:pStyle w:val="TableParagraph"/>
              <w:spacing w:line="275" w:lineRule="exact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2521" w:type="dxa"/>
          </w:tcPr>
          <w:p w:rsidR="009E4C4C" w:rsidRDefault="000A3DC1">
            <w:pPr>
              <w:pStyle w:val="TableParagraph"/>
              <w:ind w:left="788" w:right="188" w:hanging="579"/>
              <w:rPr>
                <w:sz w:val="24"/>
              </w:rPr>
            </w:pPr>
            <w:r>
              <w:rPr>
                <w:sz w:val="24"/>
              </w:rPr>
              <w:t>Не пізніше двадцять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восьмого</w:t>
            </w:r>
          </w:p>
          <w:p w:rsidR="009E4C4C" w:rsidRDefault="000A3DC1">
            <w:pPr>
              <w:pStyle w:val="TableParagraph"/>
              <w:ind w:left="137" w:right="131" w:firstLine="134"/>
              <w:rPr>
                <w:sz w:val="24"/>
              </w:rPr>
            </w:pPr>
            <w:r>
              <w:rPr>
                <w:sz w:val="24"/>
              </w:rPr>
              <w:t>календарного дня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E4C4C" w:rsidRDefault="000A3DC1">
            <w:pPr>
              <w:pStyle w:val="TableParagraph"/>
              <w:ind w:left="365" w:right="358" w:firstLine="4"/>
              <w:jc w:val="center"/>
              <w:rPr>
                <w:sz w:val="24"/>
              </w:rPr>
            </w:pPr>
            <w:r>
              <w:rPr>
                <w:sz w:val="24"/>
              </w:rPr>
              <w:t>територіальному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Держгеокадастру</w:t>
            </w:r>
          </w:p>
        </w:tc>
      </w:tr>
      <w:tr w:rsidR="009E4C4C">
        <w:trPr>
          <w:trHeight w:val="3863"/>
        </w:trPr>
        <w:tc>
          <w:tcPr>
            <w:tcW w:w="691" w:type="dxa"/>
          </w:tcPr>
          <w:p w:rsidR="009E4C4C" w:rsidRDefault="000A3DC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68" w:type="dxa"/>
          </w:tcPr>
          <w:p w:rsidR="009E4C4C" w:rsidRDefault="000A3DC1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Підпис рішення (наказу)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 припинення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земельну</w:t>
            </w:r>
          </w:p>
          <w:p w:rsidR="009E4C4C" w:rsidRDefault="000A3DC1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ділянку, права постійного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користування земельною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ділянкою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</w:p>
          <w:p w:rsidR="009E4C4C" w:rsidRDefault="000A3DC1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добровільної відмови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землевласника,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землекористувача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 (наказу)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відмову у припиненні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 власності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ділянку,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  <w:p w:rsidR="009E4C4C" w:rsidRDefault="000A3D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постійного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користування</w:t>
            </w:r>
          </w:p>
        </w:tc>
        <w:tc>
          <w:tcPr>
            <w:tcW w:w="2411" w:type="dxa"/>
          </w:tcPr>
          <w:p w:rsidR="009E4C4C" w:rsidRDefault="000A3DC1">
            <w:pPr>
              <w:pStyle w:val="TableParagraph"/>
              <w:ind w:left="312" w:right="301" w:hanging="1"/>
              <w:jc w:val="center"/>
              <w:rPr>
                <w:sz w:val="24"/>
              </w:rPr>
            </w:pPr>
            <w:r>
              <w:rPr>
                <w:sz w:val="24"/>
              </w:rPr>
              <w:t>Керівництво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Держгеокадастру</w:t>
            </w:r>
          </w:p>
        </w:tc>
        <w:tc>
          <w:tcPr>
            <w:tcW w:w="1023" w:type="dxa"/>
          </w:tcPr>
          <w:p w:rsidR="009E4C4C" w:rsidRDefault="000A3DC1">
            <w:pPr>
              <w:pStyle w:val="TableParagraph"/>
              <w:spacing w:line="275" w:lineRule="exact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2521" w:type="dxa"/>
          </w:tcPr>
          <w:p w:rsidR="009E4C4C" w:rsidRDefault="000A3DC1">
            <w:pPr>
              <w:pStyle w:val="TableParagraph"/>
              <w:ind w:left="771" w:right="188" w:hanging="562"/>
              <w:rPr>
                <w:sz w:val="24"/>
              </w:rPr>
            </w:pPr>
            <w:r>
              <w:rPr>
                <w:sz w:val="24"/>
              </w:rPr>
              <w:t>Не пізніше двадцять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дев’ятого</w:t>
            </w:r>
          </w:p>
          <w:p w:rsidR="009E4C4C" w:rsidRDefault="000A3DC1">
            <w:pPr>
              <w:pStyle w:val="TableParagraph"/>
              <w:ind w:left="137" w:right="129" w:firstLine="134"/>
              <w:rPr>
                <w:sz w:val="24"/>
              </w:rPr>
            </w:pPr>
            <w:r>
              <w:rPr>
                <w:sz w:val="24"/>
              </w:rPr>
              <w:t>календарного дня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E4C4C" w:rsidRDefault="000A3DC1">
            <w:pPr>
              <w:pStyle w:val="TableParagraph"/>
              <w:ind w:left="368" w:right="355" w:hanging="1"/>
              <w:jc w:val="center"/>
              <w:rPr>
                <w:sz w:val="24"/>
              </w:rPr>
            </w:pPr>
            <w:r>
              <w:rPr>
                <w:sz w:val="24"/>
              </w:rPr>
              <w:t>територіальному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Держгеокадастру</w:t>
            </w:r>
          </w:p>
        </w:tc>
      </w:tr>
    </w:tbl>
    <w:p w:rsidR="009E4C4C" w:rsidRDefault="009E4C4C">
      <w:pPr>
        <w:jc w:val="center"/>
        <w:rPr>
          <w:sz w:val="24"/>
        </w:rPr>
        <w:sectPr w:rsidR="009E4C4C">
          <w:pgSz w:w="11910" w:h="16840"/>
          <w:pgMar w:top="960" w:right="400" w:bottom="280" w:left="1300" w:header="718" w:footer="0" w:gutter="0"/>
          <w:cols w:space="720"/>
        </w:sectPr>
      </w:pPr>
    </w:p>
    <w:p w:rsidR="009E4C4C" w:rsidRDefault="009E4C4C">
      <w:pPr>
        <w:pStyle w:val="a3"/>
        <w:rPr>
          <w:sz w:val="22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068"/>
        <w:gridCol w:w="2411"/>
        <w:gridCol w:w="1023"/>
        <w:gridCol w:w="2521"/>
      </w:tblGrid>
      <w:tr w:rsidR="009E4C4C">
        <w:trPr>
          <w:trHeight w:val="412"/>
        </w:trPr>
        <w:tc>
          <w:tcPr>
            <w:tcW w:w="691" w:type="dxa"/>
          </w:tcPr>
          <w:p w:rsidR="009E4C4C" w:rsidRDefault="009E4C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8" w:type="dxa"/>
          </w:tcPr>
          <w:p w:rsidR="009E4C4C" w:rsidRDefault="000A3D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земельною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ділянкою</w:t>
            </w:r>
          </w:p>
        </w:tc>
        <w:tc>
          <w:tcPr>
            <w:tcW w:w="2411" w:type="dxa"/>
          </w:tcPr>
          <w:p w:rsidR="009E4C4C" w:rsidRDefault="009E4C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3" w:type="dxa"/>
          </w:tcPr>
          <w:p w:rsidR="009E4C4C" w:rsidRDefault="009E4C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1" w:type="dxa"/>
          </w:tcPr>
          <w:p w:rsidR="009E4C4C" w:rsidRDefault="009E4C4C">
            <w:pPr>
              <w:pStyle w:val="TableParagraph"/>
              <w:ind w:left="0"/>
              <w:rPr>
                <w:sz w:val="24"/>
              </w:rPr>
            </w:pPr>
          </w:p>
        </w:tc>
      </w:tr>
      <w:tr w:rsidR="009E4C4C">
        <w:trPr>
          <w:trHeight w:val="4692"/>
        </w:trPr>
        <w:tc>
          <w:tcPr>
            <w:tcW w:w="691" w:type="dxa"/>
          </w:tcPr>
          <w:p w:rsidR="009E4C4C" w:rsidRDefault="000A3DC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68" w:type="dxa"/>
          </w:tcPr>
          <w:p w:rsidR="009E4C4C" w:rsidRDefault="000A3DC1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Реєстрація 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(наказу) про припинення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 власності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земельну ділянку,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постійного користування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земельною ділянкою у разі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добровільної відмови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землевласника,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землекористувача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 (наказу)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відмову у припиненні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 власності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земельну ділянку,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постійного користування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земельною ділянкою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</w:p>
          <w:p w:rsidR="009E4C4C" w:rsidRDefault="000A3D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документообігу</w:t>
            </w:r>
          </w:p>
        </w:tc>
        <w:tc>
          <w:tcPr>
            <w:tcW w:w="2411" w:type="dxa"/>
          </w:tcPr>
          <w:p w:rsidR="009E4C4C" w:rsidRDefault="000A3DC1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Відповідальна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визначена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</w:t>
            </w:r>
          </w:p>
          <w:p w:rsidR="009E4C4C" w:rsidRDefault="000A3DC1">
            <w:pPr>
              <w:pStyle w:val="TableParagraph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Держгеокадастру</w:t>
            </w:r>
          </w:p>
        </w:tc>
        <w:tc>
          <w:tcPr>
            <w:tcW w:w="1023" w:type="dxa"/>
          </w:tcPr>
          <w:p w:rsidR="009E4C4C" w:rsidRDefault="000A3DC1">
            <w:pPr>
              <w:pStyle w:val="TableParagraph"/>
              <w:spacing w:line="275" w:lineRule="exact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2521" w:type="dxa"/>
          </w:tcPr>
          <w:p w:rsidR="009E4C4C" w:rsidRDefault="000A3DC1">
            <w:pPr>
              <w:pStyle w:val="TableParagraph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Не пізніше двадцять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дев’ятого</w:t>
            </w:r>
          </w:p>
          <w:p w:rsidR="009E4C4C" w:rsidRDefault="000A3DC1">
            <w:pPr>
              <w:pStyle w:val="TableParagraph"/>
              <w:ind w:left="109" w:right="106"/>
              <w:jc w:val="center"/>
              <w:rPr>
                <w:sz w:val="24"/>
              </w:rPr>
            </w:pPr>
            <w:r>
              <w:rPr>
                <w:sz w:val="24"/>
              </w:rPr>
              <w:t>календарного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9E4C4C" w:rsidRDefault="000A3DC1">
            <w:pPr>
              <w:pStyle w:val="TableParagraph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з дня реєстрації заяви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територіальному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</w:t>
            </w:r>
          </w:p>
          <w:p w:rsidR="009E4C4C" w:rsidRDefault="000A3DC1">
            <w:pPr>
              <w:pStyle w:val="TableParagraph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Держгеокадастру</w:t>
            </w:r>
          </w:p>
        </w:tc>
      </w:tr>
      <w:tr w:rsidR="009E4C4C">
        <w:trPr>
          <w:trHeight w:val="4968"/>
        </w:trPr>
        <w:tc>
          <w:tcPr>
            <w:tcW w:w="691" w:type="dxa"/>
          </w:tcPr>
          <w:p w:rsidR="009E4C4C" w:rsidRDefault="000A3DC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68" w:type="dxa"/>
          </w:tcPr>
          <w:p w:rsidR="009E4C4C" w:rsidRDefault="000A3DC1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Надання засвідченої копії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рішення (наказу)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припинення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земельну</w:t>
            </w:r>
          </w:p>
          <w:p w:rsidR="009E4C4C" w:rsidRDefault="000A3DC1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ділянку, права постійного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користування земельною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ділянкою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</w:p>
          <w:p w:rsidR="009E4C4C" w:rsidRDefault="000A3DC1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добровільної відмови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землевласника,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землекористувача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 (наказу)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відмову у припиненні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 власності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земельну ділянку,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постійного користування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ділянкою</w:t>
            </w:r>
          </w:p>
          <w:p w:rsidR="009E4C4C" w:rsidRDefault="000A3DC1">
            <w:pPr>
              <w:pStyle w:val="TableParagraph"/>
              <w:spacing w:line="270" w:lineRule="atLeast"/>
              <w:ind w:right="1029"/>
              <w:rPr>
                <w:sz w:val="24"/>
              </w:rPr>
            </w:pPr>
            <w:r>
              <w:rPr>
                <w:sz w:val="24"/>
              </w:rPr>
              <w:t>до центру надання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адмінпослуг</w:t>
            </w:r>
            <w:proofErr w:type="spellEnd"/>
          </w:p>
        </w:tc>
        <w:tc>
          <w:tcPr>
            <w:tcW w:w="2411" w:type="dxa"/>
          </w:tcPr>
          <w:p w:rsidR="009E4C4C" w:rsidRDefault="000A3DC1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Відповідальна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визначена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</w:t>
            </w:r>
          </w:p>
          <w:p w:rsidR="009E4C4C" w:rsidRDefault="000A3DC1">
            <w:pPr>
              <w:pStyle w:val="TableParagraph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Держгеокадастру</w:t>
            </w:r>
          </w:p>
        </w:tc>
        <w:tc>
          <w:tcPr>
            <w:tcW w:w="1023" w:type="dxa"/>
          </w:tcPr>
          <w:p w:rsidR="009E4C4C" w:rsidRDefault="000A3DC1">
            <w:pPr>
              <w:pStyle w:val="TableParagraph"/>
              <w:spacing w:line="275" w:lineRule="exact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2521" w:type="dxa"/>
          </w:tcPr>
          <w:p w:rsidR="009E4C4C" w:rsidRDefault="000A3DC1">
            <w:pPr>
              <w:pStyle w:val="TableParagraph"/>
              <w:ind w:left="677" w:right="672" w:firstLine="3"/>
              <w:jc w:val="center"/>
              <w:rPr>
                <w:sz w:val="24"/>
              </w:rPr>
            </w:pPr>
            <w:r>
              <w:rPr>
                <w:sz w:val="24"/>
              </w:rPr>
              <w:t>Не пізніше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тридцятого</w:t>
            </w:r>
          </w:p>
          <w:p w:rsidR="009E4C4C" w:rsidRDefault="000A3DC1">
            <w:pPr>
              <w:pStyle w:val="TableParagraph"/>
              <w:ind w:left="109" w:right="106"/>
              <w:jc w:val="center"/>
              <w:rPr>
                <w:sz w:val="24"/>
              </w:rPr>
            </w:pPr>
            <w:r>
              <w:rPr>
                <w:sz w:val="24"/>
              </w:rPr>
              <w:t>календарного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9E4C4C" w:rsidRDefault="000A3DC1">
            <w:pPr>
              <w:pStyle w:val="TableParagraph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з дня реєстрації заяви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територіальному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</w:t>
            </w:r>
          </w:p>
          <w:p w:rsidR="009E4C4C" w:rsidRDefault="000A3DC1">
            <w:pPr>
              <w:pStyle w:val="TableParagraph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Держгеокадастру</w:t>
            </w:r>
          </w:p>
        </w:tc>
      </w:tr>
      <w:tr w:rsidR="009E4C4C">
        <w:trPr>
          <w:trHeight w:val="4140"/>
        </w:trPr>
        <w:tc>
          <w:tcPr>
            <w:tcW w:w="691" w:type="dxa"/>
          </w:tcPr>
          <w:p w:rsidR="009E4C4C" w:rsidRDefault="000A3DC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68" w:type="dxa"/>
          </w:tcPr>
          <w:p w:rsidR="009E4C4C" w:rsidRDefault="000A3DC1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Надання засвідченої копії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рішення (наказу)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припинення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земельну</w:t>
            </w:r>
          </w:p>
          <w:p w:rsidR="009E4C4C" w:rsidRDefault="000A3DC1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ділянку, права постійного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користування земельною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ділянкою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</w:p>
          <w:p w:rsidR="009E4C4C" w:rsidRDefault="000A3DC1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добровільної відмови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землевласника,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землекористувача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 (наказу)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відмову у припиненні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 власності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ділянку,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  <w:p w:rsidR="009E4C4C" w:rsidRDefault="000A3D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постійного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користування</w:t>
            </w:r>
          </w:p>
        </w:tc>
        <w:tc>
          <w:tcPr>
            <w:tcW w:w="2411" w:type="dxa"/>
          </w:tcPr>
          <w:p w:rsidR="009E4C4C" w:rsidRDefault="000A3DC1">
            <w:pPr>
              <w:pStyle w:val="TableParagraph"/>
              <w:ind w:left="300" w:right="294" w:firstLine="4"/>
              <w:jc w:val="center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центру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1023" w:type="dxa"/>
          </w:tcPr>
          <w:p w:rsidR="009E4C4C" w:rsidRDefault="000A3DC1">
            <w:pPr>
              <w:pStyle w:val="TableParagraph"/>
              <w:spacing w:line="275" w:lineRule="exact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2521" w:type="dxa"/>
          </w:tcPr>
          <w:p w:rsidR="009E4C4C" w:rsidRDefault="000A3DC1">
            <w:pPr>
              <w:pStyle w:val="TableParagraph"/>
              <w:ind w:left="677" w:right="672" w:firstLine="3"/>
              <w:jc w:val="center"/>
              <w:rPr>
                <w:sz w:val="24"/>
              </w:rPr>
            </w:pPr>
            <w:r>
              <w:rPr>
                <w:sz w:val="24"/>
              </w:rPr>
              <w:t>Не пізніше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тридцятого</w:t>
            </w:r>
          </w:p>
          <w:p w:rsidR="009E4C4C" w:rsidRDefault="000A3DC1">
            <w:pPr>
              <w:pStyle w:val="TableParagraph"/>
              <w:ind w:left="109" w:right="106"/>
              <w:jc w:val="center"/>
              <w:rPr>
                <w:sz w:val="24"/>
              </w:rPr>
            </w:pPr>
            <w:r>
              <w:rPr>
                <w:sz w:val="24"/>
              </w:rPr>
              <w:t>календарного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9E4C4C" w:rsidRDefault="000A3DC1">
            <w:pPr>
              <w:pStyle w:val="TableParagraph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з дня реєстрації заяви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територіальному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</w:t>
            </w:r>
          </w:p>
          <w:p w:rsidR="009E4C4C" w:rsidRDefault="000A3DC1">
            <w:pPr>
              <w:pStyle w:val="TableParagraph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Держгеокадастру</w:t>
            </w:r>
          </w:p>
        </w:tc>
      </w:tr>
    </w:tbl>
    <w:p w:rsidR="009E4C4C" w:rsidRDefault="009E4C4C">
      <w:pPr>
        <w:jc w:val="center"/>
        <w:rPr>
          <w:sz w:val="24"/>
        </w:rPr>
        <w:sectPr w:rsidR="009E4C4C">
          <w:pgSz w:w="11910" w:h="16840"/>
          <w:pgMar w:top="960" w:right="400" w:bottom="280" w:left="1300" w:header="718" w:footer="0" w:gutter="0"/>
          <w:cols w:space="720"/>
        </w:sectPr>
      </w:pPr>
    </w:p>
    <w:p w:rsidR="009E4C4C" w:rsidRDefault="009E4C4C">
      <w:pPr>
        <w:pStyle w:val="a3"/>
        <w:rPr>
          <w:sz w:val="22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068"/>
        <w:gridCol w:w="2411"/>
        <w:gridCol w:w="1031"/>
        <w:gridCol w:w="2512"/>
      </w:tblGrid>
      <w:tr w:rsidR="009E4C4C">
        <w:trPr>
          <w:trHeight w:val="552"/>
        </w:trPr>
        <w:tc>
          <w:tcPr>
            <w:tcW w:w="691" w:type="dxa"/>
          </w:tcPr>
          <w:p w:rsidR="009E4C4C" w:rsidRDefault="009E4C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8" w:type="dxa"/>
          </w:tcPr>
          <w:p w:rsidR="009E4C4C" w:rsidRDefault="000A3D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земельною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ділянкою</w:t>
            </w:r>
          </w:p>
          <w:p w:rsidR="009E4C4C" w:rsidRDefault="000A3D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суб’єкту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</w:tc>
        <w:tc>
          <w:tcPr>
            <w:tcW w:w="2411" w:type="dxa"/>
          </w:tcPr>
          <w:p w:rsidR="009E4C4C" w:rsidRDefault="009E4C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1" w:type="dxa"/>
          </w:tcPr>
          <w:p w:rsidR="009E4C4C" w:rsidRDefault="009E4C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2" w:type="dxa"/>
          </w:tcPr>
          <w:p w:rsidR="009E4C4C" w:rsidRDefault="009E4C4C">
            <w:pPr>
              <w:pStyle w:val="TableParagraph"/>
              <w:ind w:left="0"/>
              <w:rPr>
                <w:sz w:val="24"/>
              </w:rPr>
            </w:pPr>
          </w:p>
        </w:tc>
      </w:tr>
      <w:tr w:rsidR="009E4C4C">
        <w:trPr>
          <w:trHeight w:val="275"/>
        </w:trPr>
        <w:tc>
          <w:tcPr>
            <w:tcW w:w="7201" w:type="dxa"/>
            <w:gridSpan w:val="4"/>
          </w:tcPr>
          <w:p w:rsidR="009E4C4C" w:rsidRDefault="000A3DC1">
            <w:pPr>
              <w:pStyle w:val="TableParagraph"/>
              <w:spacing w:line="256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днів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</w:tc>
        <w:tc>
          <w:tcPr>
            <w:tcW w:w="2512" w:type="dxa"/>
          </w:tcPr>
          <w:p w:rsidR="009E4C4C" w:rsidRDefault="000A3DC1">
            <w:pPr>
              <w:pStyle w:val="TableParagraph"/>
              <w:spacing w:line="256" w:lineRule="exact"/>
              <w:ind w:left="128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днів</w:t>
            </w:r>
          </w:p>
        </w:tc>
      </w:tr>
      <w:tr w:rsidR="009E4C4C">
        <w:trPr>
          <w:trHeight w:val="277"/>
        </w:trPr>
        <w:tc>
          <w:tcPr>
            <w:tcW w:w="7201" w:type="dxa"/>
            <w:gridSpan w:val="4"/>
          </w:tcPr>
          <w:p w:rsidR="009E4C4C" w:rsidRDefault="000A3DC1">
            <w:pPr>
              <w:pStyle w:val="TableParagraph"/>
              <w:spacing w:line="258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днів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(передбачена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законодавством) –</w:t>
            </w:r>
          </w:p>
        </w:tc>
        <w:tc>
          <w:tcPr>
            <w:tcW w:w="2512" w:type="dxa"/>
          </w:tcPr>
          <w:p w:rsidR="009E4C4C" w:rsidRDefault="000A3DC1">
            <w:pPr>
              <w:pStyle w:val="TableParagraph"/>
              <w:spacing w:line="258" w:lineRule="exact"/>
              <w:ind w:left="127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днів</w:t>
            </w:r>
          </w:p>
        </w:tc>
      </w:tr>
    </w:tbl>
    <w:p w:rsidR="009E4C4C" w:rsidRDefault="009E4C4C">
      <w:pPr>
        <w:pStyle w:val="a3"/>
        <w:spacing w:before="8"/>
        <w:rPr>
          <w:sz w:val="15"/>
        </w:rPr>
      </w:pPr>
    </w:p>
    <w:p w:rsidR="009E4C4C" w:rsidRDefault="000A3DC1">
      <w:pPr>
        <w:pStyle w:val="a3"/>
        <w:tabs>
          <w:tab w:val="left" w:pos="2135"/>
          <w:tab w:val="left" w:pos="2751"/>
          <w:tab w:val="left" w:pos="3418"/>
          <w:tab w:val="left" w:pos="5107"/>
          <w:tab w:val="left" w:pos="6432"/>
          <w:tab w:val="left" w:pos="7353"/>
          <w:tab w:val="left" w:pos="9349"/>
        </w:tabs>
        <w:spacing w:before="90" w:line="278" w:lineRule="auto"/>
        <w:ind w:left="118" w:right="158" w:firstLine="566"/>
      </w:pPr>
      <w:r>
        <w:rPr>
          <w:b/>
        </w:rPr>
        <w:t>Примітка.</w:t>
      </w:r>
      <w:r>
        <w:rPr>
          <w:b/>
        </w:rPr>
        <w:tab/>
      </w:r>
      <w:r>
        <w:t>Дії</w:t>
      </w:r>
      <w:r>
        <w:tab/>
        <w:t>або</w:t>
      </w:r>
      <w:r>
        <w:tab/>
        <w:t>бездіяльність</w:t>
      </w:r>
      <w:r>
        <w:tab/>
        <w:t>посадової</w:t>
      </w:r>
      <w:r>
        <w:tab/>
        <w:t>особи</w:t>
      </w:r>
      <w:r>
        <w:tab/>
        <w:t>територіального</w:t>
      </w:r>
      <w:r>
        <w:tab/>
        <w:t>органу</w:t>
      </w:r>
      <w:r>
        <w:rPr>
          <w:spacing w:val="-57"/>
        </w:rPr>
        <w:t xml:space="preserve"> </w:t>
      </w:r>
      <w:r>
        <w:t>Держгеокадастру</w:t>
      </w:r>
      <w:r>
        <w:rPr>
          <w:spacing w:val="-4"/>
        </w:rPr>
        <w:t xml:space="preserve"> </w:t>
      </w:r>
      <w:r>
        <w:t>можуть бути</w:t>
      </w:r>
      <w:r>
        <w:rPr>
          <w:spacing w:val="1"/>
        </w:rPr>
        <w:t xml:space="preserve"> </w:t>
      </w:r>
      <w:r>
        <w:t>оскаржені</w:t>
      </w:r>
      <w:r>
        <w:rPr>
          <w:spacing w:val="-1"/>
        </w:rPr>
        <w:t xml:space="preserve"> </w:t>
      </w:r>
      <w:r>
        <w:t>до суду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порядку,</w:t>
      </w:r>
      <w:r>
        <w:rPr>
          <w:spacing w:val="-1"/>
        </w:rPr>
        <w:t xml:space="preserve"> </w:t>
      </w:r>
      <w:r>
        <w:t>встановленому</w:t>
      </w:r>
      <w:r>
        <w:rPr>
          <w:spacing w:val="-5"/>
        </w:rPr>
        <w:t xml:space="preserve"> </w:t>
      </w:r>
      <w:r>
        <w:t>законом.</w:t>
      </w:r>
    </w:p>
    <w:p w:rsidR="009E4C4C" w:rsidRDefault="000A3DC1">
      <w:pPr>
        <w:spacing w:before="194"/>
        <w:ind w:left="685"/>
        <w:rPr>
          <w:i/>
          <w:sz w:val="24"/>
        </w:rPr>
      </w:pPr>
      <w:r>
        <w:rPr>
          <w:i/>
          <w:sz w:val="24"/>
        </w:rPr>
        <w:t>Умовні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позначки: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виконує,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погоджує,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затверджує.</w:t>
      </w:r>
    </w:p>
    <w:sectPr w:rsidR="009E4C4C">
      <w:pgSz w:w="11910" w:h="16840"/>
      <w:pgMar w:top="960" w:right="400" w:bottom="280" w:left="130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185" w:rsidRDefault="00DE0185">
      <w:r>
        <w:separator/>
      </w:r>
    </w:p>
  </w:endnote>
  <w:endnote w:type="continuationSeparator" w:id="0">
    <w:p w:rsidR="00DE0185" w:rsidRDefault="00DE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185" w:rsidRDefault="00DE0185">
      <w:r>
        <w:separator/>
      </w:r>
    </w:p>
  </w:footnote>
  <w:footnote w:type="continuationSeparator" w:id="0">
    <w:p w:rsidR="00DE0185" w:rsidRDefault="00DE0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C4C" w:rsidRDefault="00DE0185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0.35pt;margin-top:34.9pt;width:11.55pt;height:14.25pt;z-index:-251658752;mso-position-horizontal-relative:page;mso-position-vertical-relative:page" filled="f" stroked="f">
          <v:textbox inset="0,0,0,0">
            <w:txbxContent>
              <w:p w:rsidR="009E4C4C" w:rsidRDefault="000A3DC1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3312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C4C"/>
    <w:rsid w:val="000A3DC1"/>
    <w:rsid w:val="000C7409"/>
    <w:rsid w:val="001C34DA"/>
    <w:rsid w:val="004C2983"/>
    <w:rsid w:val="0074049C"/>
    <w:rsid w:val="00833128"/>
    <w:rsid w:val="009E4C4C"/>
    <w:rsid w:val="00BE6001"/>
    <w:rsid w:val="00DE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 w:line="274" w:lineRule="exact"/>
      <w:ind w:left="3112" w:right="287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 w:line="274" w:lineRule="exact"/>
      <w:ind w:left="3112" w:right="287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RePack by SPecialiST</Company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user</dc:creator>
  <cp:lastModifiedBy>Пользователь</cp:lastModifiedBy>
  <cp:revision>5</cp:revision>
  <dcterms:created xsi:type="dcterms:W3CDTF">2024-09-30T07:13:00Z</dcterms:created>
  <dcterms:modified xsi:type="dcterms:W3CDTF">2024-10-02T05:15:00Z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2024-09-30T00:00:00Z</vt:filetime>
  </property>
</Properties>
</file>